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C4" w:rsidRDefault="001030C7" w:rsidP="007C209A">
      <w:pPr>
        <w:jc w:val="center"/>
        <w:rPr>
          <w:rFonts w:ascii="標楷體" w:eastAsia="標楷體" w:hAnsi="標楷體"/>
          <w:sz w:val="28"/>
        </w:rPr>
      </w:pPr>
      <w:bookmarkStart w:id="0" w:name="OLE_LINK5"/>
      <w:bookmarkStart w:id="1" w:name="OLE_LINK6"/>
      <w:bookmarkStart w:id="2" w:name="OLE_LINK29"/>
      <w:r w:rsidRPr="001030C7">
        <w:rPr>
          <w:rFonts w:ascii="標楷體" w:eastAsia="標楷體" w:hAnsi="標楷體" w:hint="eastAsia"/>
          <w:sz w:val="28"/>
        </w:rPr>
        <w:t>桃園市105年度中學運算思維能力培養實施</w:t>
      </w:r>
      <w:bookmarkEnd w:id="0"/>
      <w:bookmarkEnd w:id="1"/>
      <w:r w:rsidRPr="001030C7">
        <w:rPr>
          <w:rFonts w:ascii="標楷體" w:eastAsia="標楷體" w:hAnsi="標楷體" w:hint="eastAsia"/>
          <w:sz w:val="28"/>
        </w:rPr>
        <w:t>計畫</w:t>
      </w:r>
      <w:bookmarkEnd w:id="2"/>
    </w:p>
    <w:p w:rsidR="007C209A" w:rsidRPr="001030C7" w:rsidRDefault="001030C7" w:rsidP="007C209A">
      <w:pPr>
        <w:jc w:val="center"/>
        <w:rPr>
          <w:rFonts w:ascii="標楷體" w:eastAsia="標楷體" w:hAnsi="標楷體"/>
          <w:sz w:val="28"/>
        </w:rPr>
      </w:pPr>
      <w:r w:rsidRPr="001030C7">
        <w:rPr>
          <w:rFonts w:ascii="標楷體" w:eastAsia="標楷體" w:hAnsi="標楷體" w:hint="eastAsia"/>
          <w:sz w:val="28"/>
        </w:rPr>
        <w:t>-</w:t>
      </w:r>
      <w:r w:rsidR="002701C4">
        <w:rPr>
          <w:rFonts w:ascii="標楷體" w:eastAsia="標楷體" w:hAnsi="標楷體" w:hint="eastAsia"/>
          <w:sz w:val="28"/>
        </w:rPr>
        <w:t xml:space="preserve"> 辦理</w:t>
      </w:r>
      <w:bookmarkStart w:id="3" w:name="OLE_LINK34"/>
      <w:r w:rsidR="00AF2D36" w:rsidRPr="00AF2D36">
        <w:rPr>
          <w:rFonts w:ascii="標楷體" w:eastAsia="標楷體" w:hAnsi="標楷體" w:hint="eastAsia"/>
          <w:sz w:val="28"/>
        </w:rPr>
        <w:t>運算思維學生營隊活動</w:t>
      </w:r>
      <w:bookmarkEnd w:id="3"/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bookmarkStart w:id="4" w:name="OLE_LINK30"/>
      <w:bookmarkStart w:id="5" w:name="OLE_LINK31"/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教育部105年資訊教育推動重點工作項目。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</w:p>
    <w:bookmarkEnd w:id="4"/>
    <w:bookmarkEnd w:id="5"/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科技領域課綱規劃</w:t>
      </w:r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bookmarkStart w:id="6" w:name="OLE_LINK7"/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Pr="001030C7">
        <w:rPr>
          <w:rFonts w:ascii="標楷體" w:eastAsia="標楷體" w:hAnsi="標楷體" w:cs="新細明體" w:hint="eastAsia"/>
        </w:rPr>
        <w:t>市中學</w:t>
      </w:r>
      <w:r w:rsidRPr="001030C7">
        <w:rPr>
          <w:rFonts w:ascii="標楷體" w:eastAsia="標楷體" w:hAnsi="標楷體" w:cs="新細明體"/>
        </w:rPr>
        <w:t>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</w:t>
      </w:r>
      <w:bookmarkEnd w:id="6"/>
      <w:r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516AD4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BF1F5D" w:rsidRPr="001030C7" w:rsidRDefault="00BF1F5D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C87470">
        <w:rPr>
          <w:rFonts w:ascii="標楷體" w:eastAsia="標楷體" w:hAnsi="標楷體" w:cs="新細明體" w:hint="eastAsia"/>
        </w:rPr>
        <w:t>大溪高中</w:t>
      </w:r>
      <w:r w:rsidR="002701C4">
        <w:rPr>
          <w:rFonts w:ascii="標楷體" w:eastAsia="標楷體" w:hAnsi="標楷體" w:cs="新細明體" w:hint="eastAsia"/>
        </w:rPr>
        <w:t xml:space="preserve"> 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6F36F5">
        <w:rPr>
          <w:rFonts w:ascii="標楷體" w:eastAsia="標楷體" w:hAnsi="標楷體" w:cs="新細明體" w:hint="eastAsia"/>
          <w:bCs/>
          <w:kern w:val="0"/>
        </w:rPr>
        <w:t>學生營隊活動</w:t>
      </w:r>
    </w:p>
    <w:p w:rsidR="007C209A" w:rsidRPr="001030C7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</w:t>
      </w:r>
      <w:r w:rsidR="006F36F5">
        <w:rPr>
          <w:rFonts w:ascii="標楷體" w:eastAsia="標楷體" w:hAnsi="標楷體" w:cs="新細明體" w:hint="eastAsia"/>
          <w:bCs/>
          <w:kern w:val="0"/>
        </w:rPr>
        <w:t>活動</w:t>
      </w:r>
      <w:r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Pr="001030C7">
        <w:rPr>
          <w:rFonts w:ascii="標楷體" w:eastAsia="標楷體" w:hAnsi="標楷體" w:cs="新細明體"/>
        </w:rPr>
        <w:t>10</w:t>
      </w:r>
      <w:r w:rsidRPr="001030C7">
        <w:rPr>
          <w:rFonts w:ascii="標楷體" w:eastAsia="標楷體" w:hAnsi="標楷體" w:cs="新細明體" w:hint="eastAsia"/>
        </w:rPr>
        <w:t>5</w:t>
      </w:r>
      <w:r w:rsidRPr="001030C7">
        <w:rPr>
          <w:rFonts w:ascii="標楷體" w:eastAsia="標楷體" w:hAnsi="標楷體" w:cs="新細明體"/>
        </w:rPr>
        <w:t>年</w:t>
      </w:r>
      <w:r w:rsidR="001030C7" w:rsidRPr="001030C7">
        <w:rPr>
          <w:rFonts w:ascii="標楷體" w:eastAsia="標楷體" w:hAnsi="標楷體" w:cs="新細明體" w:hint="eastAsia"/>
        </w:rPr>
        <w:t>7</w:t>
      </w:r>
      <w:r w:rsidRPr="001030C7">
        <w:rPr>
          <w:rFonts w:ascii="標楷體" w:eastAsia="標楷體" w:hAnsi="標楷體" w:cs="新細明體"/>
        </w:rPr>
        <w:t>月</w:t>
      </w:r>
      <w:r w:rsidR="00FA4C94">
        <w:rPr>
          <w:rFonts w:ascii="標楷體" w:eastAsia="標楷體" w:hAnsi="標楷體" w:cs="新細明體" w:hint="eastAsia"/>
        </w:rPr>
        <w:t>20</w:t>
      </w:r>
      <w:r w:rsidR="001030C7" w:rsidRPr="001030C7">
        <w:rPr>
          <w:rFonts w:ascii="標楷體" w:eastAsia="標楷體" w:hAnsi="標楷體" w:cs="新細明體" w:hint="eastAsia"/>
        </w:rPr>
        <w:t>日</w:t>
      </w:r>
      <w:r w:rsidR="002701C4">
        <w:rPr>
          <w:rFonts w:ascii="標楷體" w:eastAsia="標楷體" w:hAnsi="標楷體" w:cs="新細明體" w:hint="eastAsia"/>
        </w:rPr>
        <w:t>(週</w:t>
      </w:r>
      <w:r w:rsidR="00FA4C94">
        <w:rPr>
          <w:rFonts w:ascii="標楷體" w:eastAsia="標楷體" w:hAnsi="標楷體" w:cs="新細明體" w:hint="eastAsia"/>
        </w:rPr>
        <w:t>三</w:t>
      </w:r>
      <w:r w:rsidR="002701C4">
        <w:rPr>
          <w:rFonts w:ascii="標楷體" w:eastAsia="標楷體" w:hAnsi="標楷體" w:cs="新細明體" w:hint="eastAsia"/>
        </w:rPr>
        <w:t>)</w:t>
      </w:r>
      <w:r w:rsidR="00BF1F5D" w:rsidRPr="001030C7">
        <w:rPr>
          <w:rFonts w:ascii="標楷體" w:eastAsia="標楷體" w:hAnsi="標楷體" w:cs="新細明體" w:hint="eastAsia"/>
        </w:rPr>
        <w:t>，</w:t>
      </w:r>
      <w:r w:rsidR="001030C7" w:rsidRPr="001030C7">
        <w:rPr>
          <w:rFonts w:ascii="標楷體" w:eastAsia="標楷體" w:hAnsi="標楷體" w:cs="新細明體" w:hint="eastAsia"/>
          <w:bCs/>
          <w:kern w:val="0"/>
        </w:rPr>
        <w:t>共</w:t>
      </w:r>
      <w:r w:rsidR="00AF2D36">
        <w:rPr>
          <w:rFonts w:ascii="標楷體" w:eastAsia="標楷體" w:hAnsi="標楷體" w:cs="新細明體" w:hint="eastAsia"/>
          <w:bCs/>
          <w:kern w:val="0"/>
        </w:rPr>
        <w:t>6</w:t>
      </w:r>
      <w:r w:rsidRPr="001030C7">
        <w:rPr>
          <w:rFonts w:ascii="標楷體" w:eastAsia="標楷體" w:hAnsi="標楷體" w:cs="新細明體" w:hint="eastAsia"/>
          <w:bCs/>
          <w:kern w:val="0"/>
        </w:rPr>
        <w:t>小時。</w:t>
      </w:r>
    </w:p>
    <w:p w:rsidR="007C209A" w:rsidRPr="001030C7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二、</w:t>
      </w:r>
      <w:r w:rsidR="006F36F5">
        <w:rPr>
          <w:rFonts w:ascii="標楷體" w:eastAsia="標楷體" w:hAnsi="標楷體" w:cs="新細明體" w:hint="eastAsia"/>
          <w:bCs/>
          <w:kern w:val="0"/>
        </w:rPr>
        <w:t>活動</w:t>
      </w:r>
      <w:r w:rsidRPr="001030C7">
        <w:rPr>
          <w:rFonts w:ascii="標楷體" w:eastAsia="標楷體" w:hAnsi="標楷體" w:cs="新細明體" w:hint="eastAsia"/>
          <w:bCs/>
          <w:kern w:val="0"/>
        </w:rPr>
        <w:t>地點：</w:t>
      </w:r>
      <w:r w:rsidR="00C87470">
        <w:rPr>
          <w:rFonts w:ascii="標楷體" w:eastAsia="標楷體" w:hAnsi="標楷體" w:cs="新細明體" w:hint="eastAsia"/>
          <w:bCs/>
          <w:kern w:val="0"/>
        </w:rPr>
        <w:t>大溪高中</w:t>
      </w:r>
      <w:r w:rsidR="002701C4">
        <w:rPr>
          <w:rFonts w:ascii="標楷體" w:eastAsia="標楷體" w:hAnsi="標楷體" w:cs="新細明體" w:hint="eastAsia"/>
        </w:rPr>
        <w:t>電腦教室</w:t>
      </w:r>
    </w:p>
    <w:p w:rsidR="001030C7" w:rsidRPr="001030C7" w:rsidRDefault="001030C7" w:rsidP="00B327D6">
      <w:pPr>
        <w:widowControl/>
        <w:spacing w:line="276" w:lineRule="auto"/>
        <w:ind w:left="504"/>
        <w:rPr>
          <w:rFonts w:ascii="標楷體" w:eastAsia="標楷體" w:hAnsi="標楷體"/>
        </w:rPr>
      </w:pPr>
      <w:r w:rsidRPr="001030C7">
        <w:rPr>
          <w:rFonts w:ascii="標楷體" w:eastAsia="標楷體" w:hAnsi="標楷體" w:cs="新細明體" w:hint="eastAsia"/>
        </w:rPr>
        <w:t>三、課程內容：如附件</w:t>
      </w:r>
      <w:r w:rsidR="00F45D91">
        <w:rPr>
          <w:rFonts w:ascii="標楷體" w:eastAsia="標楷體" w:hAnsi="標楷體" w:cs="新細明體" w:hint="eastAsia"/>
        </w:rPr>
        <w:t>一</w:t>
      </w:r>
      <w:bookmarkStart w:id="7" w:name="_GoBack"/>
      <w:bookmarkEnd w:id="7"/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陸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參加</w:t>
      </w:r>
      <w:r w:rsidRPr="001030C7">
        <w:rPr>
          <w:rFonts w:ascii="標楷體" w:eastAsia="標楷體" w:hAnsi="標楷體" w:cs="新細明體"/>
        </w:rPr>
        <w:t>對象：</w:t>
      </w:r>
      <w:bookmarkStart w:id="8" w:name="OLE_LINK35"/>
      <w:bookmarkStart w:id="9" w:name="OLE_LINK36"/>
      <w:r w:rsidR="00AF2D36">
        <w:rPr>
          <w:rFonts w:ascii="標楷體" w:eastAsia="標楷體" w:hAnsi="標楷體" w:cs="新細明體" w:hint="eastAsia"/>
        </w:rPr>
        <w:t>本市國</w:t>
      </w:r>
      <w:r w:rsidR="00C87470">
        <w:rPr>
          <w:rFonts w:ascii="標楷體" w:eastAsia="標楷體" w:hAnsi="標楷體" w:cs="新細明體" w:hint="eastAsia"/>
        </w:rPr>
        <w:t>、高中</w:t>
      </w:r>
      <w:r w:rsidR="0068311C">
        <w:rPr>
          <w:rFonts w:ascii="標楷體" w:eastAsia="標楷體" w:hAnsi="標楷體" w:cs="新細明體" w:hint="eastAsia"/>
        </w:rPr>
        <w:t>師</w:t>
      </w:r>
      <w:r w:rsidR="00AF2D36">
        <w:rPr>
          <w:rFonts w:ascii="標楷體" w:eastAsia="標楷體" w:hAnsi="標楷體" w:cs="新細明體" w:hint="eastAsia"/>
        </w:rPr>
        <w:t>生</w:t>
      </w:r>
      <w:r w:rsidR="001030C7"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 w:hint="eastAsia"/>
        </w:rPr>
        <w:t>30人為限</w:t>
      </w:r>
      <w:bookmarkEnd w:id="8"/>
      <w:bookmarkEnd w:id="9"/>
      <w:r w:rsidR="00BF1F5D" w:rsidRPr="001030C7">
        <w:rPr>
          <w:rFonts w:ascii="標楷體" w:eastAsia="標楷體" w:hAnsi="標楷體" w:cs="新細明體" w:hint="eastAsia"/>
        </w:rPr>
        <w:t xml:space="preserve">              </w:t>
      </w:r>
    </w:p>
    <w:p w:rsidR="007C209A" w:rsidRPr="00EB47DF" w:rsidRDefault="007C209A" w:rsidP="00C87470">
      <w:pPr>
        <w:spacing w:line="276" w:lineRule="auto"/>
        <w:ind w:left="1416" w:hangingChars="590" w:hanging="1416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柒</w:t>
      </w:r>
      <w:r w:rsidRPr="001030C7">
        <w:rPr>
          <w:rFonts w:ascii="標楷體" w:eastAsia="標楷體" w:hAnsi="標楷體" w:cs="新細明體"/>
        </w:rPr>
        <w:t>、報名方式：</w:t>
      </w:r>
      <w:r w:rsidR="00EB47DF">
        <w:rPr>
          <w:rFonts w:ascii="標楷體" w:eastAsia="標楷體" w:hAnsi="標楷體" w:cs="新細明體" w:hint="eastAsia"/>
        </w:rPr>
        <w:t>一律採網路報名</w:t>
      </w:r>
      <w:bookmarkStart w:id="10" w:name="OLE_LINK37"/>
      <w:r w:rsidR="00C87470">
        <w:rPr>
          <w:rFonts w:ascii="標楷體" w:eastAsia="標楷體" w:hAnsi="標楷體" w:cs="新細明體" w:hint="eastAsia"/>
        </w:rPr>
        <w:t>(報名網址</w:t>
      </w:r>
      <w:r w:rsidR="00516AD4">
        <w:rPr>
          <w:rFonts w:ascii="標楷體" w:eastAsia="標楷體" w:hAnsi="標楷體" w:cs="新細明體" w:hint="eastAsia"/>
        </w:rPr>
        <w:t>於6月30日</w:t>
      </w:r>
      <w:r w:rsidR="00C87470">
        <w:rPr>
          <w:rFonts w:ascii="標楷體" w:eastAsia="標楷體" w:hAnsi="標楷體" w:cs="新細明體" w:hint="eastAsia"/>
        </w:rPr>
        <w:t>公告於本校網頁)</w:t>
      </w:r>
      <w:bookmarkEnd w:id="10"/>
      <w:r w:rsidR="00EB47DF">
        <w:rPr>
          <w:rFonts w:ascii="標楷體" w:eastAsia="標楷體" w:hAnsi="標楷體" w:cs="新細明體" w:hint="eastAsia"/>
        </w:rPr>
        <w:t>。</w:t>
      </w:r>
    </w:p>
    <w:p w:rsidR="007C209A" w:rsidRPr="001030C7" w:rsidRDefault="00F45D91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捌</w:t>
      </w:r>
      <w:r w:rsidR="007C209A" w:rsidRPr="001030C7">
        <w:rPr>
          <w:rFonts w:ascii="標楷體" w:eastAsia="標楷體" w:hAnsi="標楷體" w:cs="新細明體"/>
        </w:rPr>
        <w:t>、獎勵：</w:t>
      </w:r>
      <w:r w:rsidR="007C209A" w:rsidRPr="001030C7">
        <w:rPr>
          <w:rFonts w:ascii="標楷體" w:eastAsia="標楷體" w:hAnsi="標楷體" w:cs="新細明體" w:hint="eastAsia"/>
        </w:rPr>
        <w:t>參加研習活動教師將於</w:t>
      </w:r>
      <w:r w:rsidR="007C209A" w:rsidRPr="001030C7">
        <w:rPr>
          <w:rFonts w:ascii="標楷體" w:eastAsia="標楷體" w:hAnsi="標楷體" w:cs="新細明體"/>
        </w:rPr>
        <w:t>教師專業發展研習系核發統研習時數證明，承辦活動有功人員，依據「桃園</w:t>
      </w:r>
      <w:r w:rsidR="007C209A" w:rsidRPr="001030C7">
        <w:rPr>
          <w:rFonts w:ascii="標楷體" w:eastAsia="標楷體" w:hAnsi="標楷體" w:cs="新細明體" w:hint="eastAsia"/>
        </w:rPr>
        <w:t>市</w:t>
      </w:r>
      <w:r w:rsidR="007C209A" w:rsidRPr="001030C7">
        <w:rPr>
          <w:rFonts w:ascii="標楷體" w:eastAsia="標楷體" w:hAnsi="標楷體" w:cs="新細明體"/>
        </w:rPr>
        <w:t>政府及所屬各機關學校公務人員平時獎懲基準」、「公立高級中等以下學校校長成績考核辦法」、「公立高級中等以下學校教師成績考核辦法」及「桃園</w:t>
      </w:r>
      <w:r w:rsidR="007C209A" w:rsidRPr="001030C7">
        <w:rPr>
          <w:rFonts w:ascii="標楷體" w:eastAsia="標楷體" w:hAnsi="標楷體" w:cs="新細明體" w:hint="eastAsia"/>
        </w:rPr>
        <w:t>市</w:t>
      </w:r>
      <w:r w:rsidR="007C209A" w:rsidRPr="001030C7">
        <w:rPr>
          <w:rFonts w:ascii="標楷體" w:eastAsia="標楷體" w:hAnsi="標楷體" w:cs="新細明體"/>
        </w:rPr>
        <w:t>立各級學校教職員獎懲要點」辦理敘獎。</w:t>
      </w:r>
    </w:p>
    <w:p w:rsidR="007C209A" w:rsidRPr="001030C7" w:rsidRDefault="00F45D91" w:rsidP="00E301FC">
      <w:pPr>
        <w:spacing w:line="276" w:lineRule="auto"/>
        <w:rPr>
          <w:rFonts w:ascii="標楷體" w:eastAsia="標楷體" w:hAnsi="標楷體" w:cs="黑體-繁"/>
        </w:rPr>
      </w:pPr>
      <w:r>
        <w:rPr>
          <w:rFonts w:ascii="標楷體" w:eastAsia="標楷體" w:hAnsi="標楷體" w:cs="新細明體" w:hint="eastAsia"/>
        </w:rPr>
        <w:t>玖</w:t>
      </w:r>
      <w:r w:rsidR="007C209A" w:rsidRPr="001030C7">
        <w:rPr>
          <w:rFonts w:ascii="標楷體" w:eastAsia="標楷體" w:hAnsi="標楷體" w:cs="新細明體"/>
        </w:rPr>
        <w:t>、本計畫經</w:t>
      </w:r>
      <w:r w:rsidR="007C209A" w:rsidRPr="001030C7">
        <w:rPr>
          <w:rFonts w:ascii="標楷體" w:eastAsia="標楷體" w:hAnsi="標楷體" w:cs="新細明體" w:hint="eastAsia"/>
        </w:rPr>
        <w:t>陳</w:t>
      </w:r>
      <w:r w:rsidR="007C209A" w:rsidRPr="001030C7">
        <w:rPr>
          <w:rFonts w:ascii="標楷體" w:eastAsia="標楷體" w:hAnsi="標楷體"/>
        </w:rPr>
        <w:t>桃園</w:t>
      </w:r>
      <w:r w:rsidR="007C209A" w:rsidRPr="001030C7">
        <w:rPr>
          <w:rFonts w:ascii="標楷體" w:eastAsia="標楷體" w:hAnsi="標楷體" w:hint="eastAsia"/>
        </w:rPr>
        <w:t>市</w:t>
      </w:r>
      <w:r w:rsidR="007C209A" w:rsidRPr="001030C7">
        <w:rPr>
          <w:rFonts w:ascii="標楷體" w:eastAsia="標楷體" w:hAnsi="標楷體"/>
        </w:rPr>
        <w:t>政府教育局核定後公布實施。</w:t>
      </w:r>
    </w:p>
    <w:p w:rsidR="00BF1F5D" w:rsidRPr="001030C7" w:rsidRDefault="00BF1F5D">
      <w:pPr>
        <w:widowControl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br w:type="page"/>
      </w:r>
    </w:p>
    <w:p w:rsidR="007C209A" w:rsidRPr="007101FD" w:rsidRDefault="001030C7">
      <w:pPr>
        <w:rPr>
          <w:rFonts w:ascii="標楷體" w:eastAsia="標楷體" w:hAnsi="標楷體"/>
        </w:rPr>
      </w:pPr>
      <w:r w:rsidRPr="007101FD">
        <w:rPr>
          <w:rFonts w:ascii="標楷體" w:eastAsia="標楷體" w:hAnsi="標楷體" w:hint="eastAsia"/>
        </w:rPr>
        <w:lastRenderedPageBreak/>
        <w:t>附件</w:t>
      </w:r>
      <w:r w:rsidR="00F45D91">
        <w:rPr>
          <w:rFonts w:ascii="標楷體" w:eastAsia="標楷體" w:hAnsi="標楷體" w:hint="eastAsia"/>
        </w:rPr>
        <w:t>一</w:t>
      </w:r>
    </w:p>
    <w:p w:rsidR="002701C4" w:rsidRDefault="00CE4D02" w:rsidP="00026921">
      <w:pPr>
        <w:spacing w:line="360" w:lineRule="auto"/>
        <w:ind w:firstLine="480"/>
        <w:jc w:val="center"/>
        <w:rPr>
          <w:rFonts w:ascii="標楷體" w:eastAsia="標楷體" w:hAnsi="標楷體"/>
        </w:rPr>
      </w:pPr>
      <w:r w:rsidRPr="00107011">
        <w:rPr>
          <w:rFonts w:ascii="標楷體" w:eastAsia="標楷體" w:hAnsi="標楷體" w:hint="eastAsia"/>
        </w:rPr>
        <w:t>實施計畫</w:t>
      </w:r>
    </w:p>
    <w:p w:rsidR="001030C7" w:rsidRDefault="00CE4D02" w:rsidP="002701C4">
      <w:pPr>
        <w:spacing w:line="360" w:lineRule="auto"/>
        <w:jc w:val="center"/>
        <w:rPr>
          <w:rFonts w:ascii="標楷體" w:eastAsia="標楷體" w:hAnsi="標楷體"/>
        </w:rPr>
      </w:pPr>
      <w:r w:rsidRPr="00107011">
        <w:rPr>
          <w:rFonts w:ascii="標楷體" w:eastAsia="標楷體" w:hAnsi="標楷體" w:hint="eastAsia"/>
        </w:rPr>
        <w:t>-</w:t>
      </w:r>
      <w:r w:rsidRPr="001465F0">
        <w:rPr>
          <w:rStyle w:val="hp"/>
          <w:rFonts w:ascii="標楷體" w:eastAsia="標楷體" w:hAnsi="標楷體" w:cs="Arial"/>
          <w:color w:val="222222"/>
        </w:rPr>
        <w:t>運算思維</w:t>
      </w:r>
      <w:r w:rsidRPr="001465F0">
        <w:rPr>
          <w:rStyle w:val="hp"/>
          <w:rFonts w:ascii="標楷體" w:eastAsia="標楷體" w:hAnsi="標楷體" w:cs="Arial" w:hint="eastAsia"/>
          <w:color w:val="222222"/>
        </w:rPr>
        <w:t>學生</w:t>
      </w:r>
      <w:r w:rsidRPr="001465F0">
        <w:rPr>
          <w:rStyle w:val="hp"/>
          <w:rFonts w:ascii="標楷體" w:eastAsia="標楷體" w:hAnsi="標楷體" w:cs="Arial"/>
          <w:color w:val="222222"/>
        </w:rPr>
        <w:t>營隊活動</w:t>
      </w:r>
      <w:r w:rsidR="001030C7" w:rsidRPr="007101FD">
        <w:rPr>
          <w:rFonts w:ascii="標楷體" w:eastAsia="標楷體" w:hAnsi="標楷體" w:hint="eastAsia"/>
        </w:rPr>
        <w:t>課程表</w:t>
      </w:r>
    </w:p>
    <w:p w:rsidR="002701C4" w:rsidRPr="007101FD" w:rsidRDefault="002701C4" w:rsidP="002701C4">
      <w:pPr>
        <w:spacing w:line="360" w:lineRule="auto"/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/>
      </w:tblPr>
      <w:tblGrid>
        <w:gridCol w:w="2518"/>
        <w:gridCol w:w="1625"/>
        <w:gridCol w:w="4329"/>
      </w:tblGrid>
      <w:tr w:rsidR="00067CDF" w:rsidRPr="00107011" w:rsidTr="00067CDF">
        <w:tc>
          <w:tcPr>
            <w:tcW w:w="2518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29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內容</w:t>
            </w:r>
          </w:p>
        </w:tc>
      </w:tr>
      <w:tr w:rsidR="00067CDF" w:rsidRPr="00107011" w:rsidTr="00067CDF">
        <w:tc>
          <w:tcPr>
            <w:tcW w:w="2518" w:type="dxa"/>
            <w:vMerge w:val="restart"/>
            <w:vAlign w:val="center"/>
          </w:tcPr>
          <w:p w:rsidR="00067CDF" w:rsidRPr="00107011" w:rsidRDefault="00067CDF" w:rsidP="00FA4C94">
            <w:pPr>
              <w:jc w:val="center"/>
              <w:rPr>
                <w:rFonts w:ascii="標楷體" w:eastAsia="標楷體" w:hAnsi="標楷體"/>
              </w:rPr>
            </w:pPr>
            <w:bookmarkStart w:id="11" w:name="_Hlk455307501"/>
            <w:r w:rsidRPr="00067CDF">
              <w:rPr>
                <w:rFonts w:ascii="標楷體" w:eastAsia="標楷體" w:hAnsi="標楷體" w:hint="eastAsia"/>
              </w:rPr>
              <w:t>網路、GUI與電子控制中的運算思維--以Python程式語言為例</w:t>
            </w: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09:00-10</w:t>
            </w:r>
            <w:r w:rsidRPr="00107011">
              <w:rPr>
                <w:rFonts w:ascii="標楷體" w:eastAsia="標楷體" w:hAnsi="標楷體"/>
              </w:rPr>
              <w:t>:</w:t>
            </w:r>
            <w:r w:rsidRPr="0010701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認識程式語言：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Python互動式計算機</w:t>
            </w:r>
          </w:p>
        </w:tc>
      </w:tr>
      <w:bookmarkEnd w:id="11"/>
      <w:tr w:rsidR="00067CDF" w:rsidRPr="00107011" w:rsidTr="00067CDF">
        <w:tc>
          <w:tcPr>
            <w:tcW w:w="2518" w:type="dxa"/>
            <w:vMerge/>
            <w:vAlign w:val="center"/>
          </w:tcPr>
          <w:p w:rsidR="00067CDF" w:rsidRPr="00067CDF" w:rsidRDefault="00067CDF" w:rsidP="00FA4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10:20-10:40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10:40-12</w:t>
            </w:r>
            <w:r w:rsidRPr="00107011">
              <w:rPr>
                <w:rFonts w:ascii="標楷體" w:eastAsia="標楷體" w:hAnsi="標楷體"/>
              </w:rPr>
              <w:t>:</w:t>
            </w:r>
            <w:r w:rsidRPr="001070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用Python玩網路通訊：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迷你伺服器設計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4329" w:type="dxa"/>
          </w:tcPr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 w:rsidP="00C41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13:00-14:2</w:t>
            </w:r>
            <w:r w:rsidRPr="0010701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用Python玩GUI：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小遊戲實作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Default="00067CDF" w:rsidP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14:20-14:40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0701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107011">
              <w:rPr>
                <w:rFonts w:ascii="標楷體" w:eastAsia="標楷體" w:hAnsi="標楷體"/>
              </w:rPr>
              <w:t>0-16:00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用Python玩Arduino：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控制8x8矩陣LED面板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329" w:type="dxa"/>
          </w:tcPr>
          <w:p w:rsidR="00067CDF" w:rsidRPr="002701C4" w:rsidRDefault="00067CDF" w:rsidP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030C7" w:rsidRPr="001030C7" w:rsidRDefault="001030C7" w:rsidP="002701C4">
      <w:pPr>
        <w:rPr>
          <w:rFonts w:ascii="標楷體" w:eastAsia="標楷體" w:hAnsi="標楷體"/>
        </w:rPr>
      </w:pPr>
    </w:p>
    <w:sectPr w:rsidR="001030C7" w:rsidRPr="001030C7" w:rsidSect="009F48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4C" w:rsidRDefault="00BD0E4C" w:rsidP="00E40BFE">
      <w:r>
        <w:separator/>
      </w:r>
    </w:p>
  </w:endnote>
  <w:endnote w:type="continuationSeparator" w:id="1">
    <w:p w:rsidR="00BD0E4C" w:rsidRDefault="00BD0E4C" w:rsidP="00E4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4C" w:rsidRDefault="00BD0E4C" w:rsidP="00E40BFE">
      <w:r>
        <w:separator/>
      </w:r>
    </w:p>
  </w:footnote>
  <w:footnote w:type="continuationSeparator" w:id="1">
    <w:p w:rsidR="00BD0E4C" w:rsidRDefault="00BD0E4C" w:rsidP="00E40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9A"/>
    <w:rsid w:val="00026921"/>
    <w:rsid w:val="00067CDF"/>
    <w:rsid w:val="000A59E6"/>
    <w:rsid w:val="000B765C"/>
    <w:rsid w:val="001030C7"/>
    <w:rsid w:val="00107011"/>
    <w:rsid w:val="002701C4"/>
    <w:rsid w:val="002B372A"/>
    <w:rsid w:val="002E2A07"/>
    <w:rsid w:val="003E5447"/>
    <w:rsid w:val="00516AD4"/>
    <w:rsid w:val="0060266F"/>
    <w:rsid w:val="0068311C"/>
    <w:rsid w:val="006F36F5"/>
    <w:rsid w:val="007101FD"/>
    <w:rsid w:val="007C209A"/>
    <w:rsid w:val="009F48E4"/>
    <w:rsid w:val="00A97AE9"/>
    <w:rsid w:val="00AF2D36"/>
    <w:rsid w:val="00B327D6"/>
    <w:rsid w:val="00BD0E4C"/>
    <w:rsid w:val="00BF1F5D"/>
    <w:rsid w:val="00C87470"/>
    <w:rsid w:val="00CE4D02"/>
    <w:rsid w:val="00E301FC"/>
    <w:rsid w:val="00E40BFE"/>
    <w:rsid w:val="00EB47DF"/>
    <w:rsid w:val="00F45D91"/>
    <w:rsid w:val="00FA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7C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4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40BF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4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40BF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7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2016-06-22T03:46:00Z</cp:lastPrinted>
  <dcterms:created xsi:type="dcterms:W3CDTF">2016-07-24T09:08:00Z</dcterms:created>
  <dcterms:modified xsi:type="dcterms:W3CDTF">2016-07-24T09:08:00Z</dcterms:modified>
</cp:coreProperties>
</file>